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4F" w:rsidRDefault="00A21F26">
      <w:r>
        <w:t xml:space="preserve">Write responses to the following in COMPLETE SENTENCES.  </w:t>
      </w:r>
    </w:p>
    <w:p w:rsidR="00A21F26" w:rsidRDefault="00A21F26">
      <w:r>
        <w:t xml:space="preserve">Grammar, spelling, and punctuation all count. </w:t>
      </w:r>
    </w:p>
    <w:p w:rsidR="00A21F26" w:rsidRDefault="00A21F26"/>
    <w:p w:rsidR="00A21F26" w:rsidRDefault="00A21F26" w:rsidP="00A21F26">
      <w:pPr>
        <w:pStyle w:val="ListParagraph"/>
        <w:numPr>
          <w:ilvl w:val="0"/>
          <w:numId w:val="1"/>
        </w:numPr>
      </w:pPr>
      <w:r>
        <w:t>What are chloroplasts, and what is their function in plant cells?</w:t>
      </w:r>
      <w:bookmarkStart w:id="0" w:name="_GoBack"/>
      <w:bookmarkEnd w:id="0"/>
    </w:p>
    <w:p w:rsidR="00A21F26" w:rsidRDefault="00A21F26" w:rsidP="00A21F26">
      <w:pPr>
        <w:pStyle w:val="ListParagraph"/>
        <w:numPr>
          <w:ilvl w:val="0"/>
          <w:numId w:val="1"/>
        </w:numPr>
      </w:pPr>
      <w:r>
        <w:t>What are mitochondria, and what is their function in ALL cells?</w:t>
      </w:r>
    </w:p>
    <w:p w:rsidR="00A21F26" w:rsidRDefault="00A21F26" w:rsidP="00A21F26">
      <w:pPr>
        <w:ind w:left="360"/>
      </w:pPr>
    </w:p>
    <w:sectPr w:rsidR="00A21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0009"/>
    <w:multiLevelType w:val="hybridMultilevel"/>
    <w:tmpl w:val="A44EC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26"/>
    <w:rsid w:val="0012694F"/>
    <w:rsid w:val="00A2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1</cp:revision>
  <dcterms:created xsi:type="dcterms:W3CDTF">2014-12-11T17:34:00Z</dcterms:created>
  <dcterms:modified xsi:type="dcterms:W3CDTF">2014-12-11T17:37:00Z</dcterms:modified>
</cp:coreProperties>
</file>